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2155D" w14:textId="4D33DEBF" w:rsidR="005B7288" w:rsidRPr="007B5110" w:rsidRDefault="00CD410B" w:rsidP="007B5110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shd w:val="clear" w:color="auto" w:fill="FFFFFF"/>
        </w:rPr>
      </w:pPr>
      <w:bookmarkStart w:id="0" w:name="_GoBack"/>
      <w:bookmarkEnd w:id="0"/>
      <w:r w:rsidRPr="007B5110">
        <w:rPr>
          <w:rFonts w:ascii="Garamond" w:hAnsi="Garamond" w:cs="Times New Roman"/>
          <w:b/>
          <w:sz w:val="24"/>
          <w:szCs w:val="24"/>
          <w:shd w:val="clear" w:color="auto" w:fill="FFFFFF"/>
        </w:rPr>
        <w:t>Jelentés</w:t>
      </w:r>
    </w:p>
    <w:p w14:paraId="4323BDC4" w14:textId="700FFE8A" w:rsidR="00CD410B" w:rsidRPr="007B5110" w:rsidRDefault="00CD410B" w:rsidP="007B5110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shd w:val="clear" w:color="auto" w:fill="FFFFFF"/>
        </w:rPr>
      </w:pPr>
      <w:proofErr w:type="gramStart"/>
      <w:r w:rsidRPr="007B5110">
        <w:rPr>
          <w:rFonts w:ascii="Garamond" w:hAnsi="Garamond" w:cs="Times New Roman"/>
          <w:b/>
          <w:sz w:val="24"/>
          <w:szCs w:val="24"/>
          <w:shd w:val="clear" w:color="auto" w:fill="FFFFFF"/>
        </w:rPr>
        <w:t>a</w:t>
      </w:r>
      <w:proofErr w:type="gramEnd"/>
      <w:r w:rsidRPr="007B5110">
        <w:rPr>
          <w:rFonts w:ascii="Garamond" w:hAnsi="Garamond" w:cs="Times New Roman"/>
          <w:b/>
          <w:sz w:val="24"/>
          <w:szCs w:val="24"/>
          <w:shd w:val="clear" w:color="auto" w:fill="FFFFFF"/>
        </w:rPr>
        <w:t xml:space="preserve"> Magyar Dolgozók Pártja </w:t>
      </w:r>
      <w:r w:rsidR="007B5110" w:rsidRPr="007B5110">
        <w:rPr>
          <w:rFonts w:ascii="Garamond" w:hAnsi="Garamond" w:cs="Times New Roman"/>
          <w:b/>
          <w:sz w:val="24"/>
          <w:szCs w:val="24"/>
          <w:shd w:val="clear" w:color="auto" w:fill="FFFFFF"/>
        </w:rPr>
        <w:t>Központi Vezetősége Tudományos és Kulturális Osztálya számára</w:t>
      </w:r>
    </w:p>
    <w:p w14:paraId="19856699" w14:textId="639525BA" w:rsidR="007B5110" w:rsidRDefault="007B5110" w:rsidP="005B7288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shd w:val="clear" w:color="auto" w:fill="FFFFFF"/>
        </w:rPr>
      </w:pPr>
      <w:r>
        <w:rPr>
          <w:rFonts w:ascii="Garamond" w:hAnsi="Garamond" w:cs="Times New Roman"/>
          <w:sz w:val="24"/>
          <w:szCs w:val="24"/>
          <w:shd w:val="clear" w:color="auto" w:fill="FFFFFF"/>
        </w:rPr>
        <w:t>SZIGORÚAN BIZALMAS!</w:t>
      </w:r>
    </w:p>
    <w:p w14:paraId="2DBDC0AB" w14:textId="6BD546F4" w:rsidR="007B5110" w:rsidRDefault="007B5110" w:rsidP="005B7288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shd w:val="clear" w:color="auto" w:fill="FFFFFF"/>
        </w:rPr>
      </w:pPr>
      <w:r>
        <w:rPr>
          <w:rFonts w:ascii="Garamond" w:hAnsi="Garamond" w:cs="Times New Roman"/>
          <w:sz w:val="24"/>
          <w:szCs w:val="24"/>
          <w:shd w:val="clear" w:color="auto" w:fill="FFFFFF"/>
        </w:rPr>
        <w:t xml:space="preserve">Készült 6 példányban (a csapat tagjai, a felkészítő tanár és a zsűri számára) </w:t>
      </w:r>
    </w:p>
    <w:p w14:paraId="3AFCAA79" w14:textId="77777777" w:rsidR="00DA25B9" w:rsidRPr="005B7288" w:rsidRDefault="00DA25B9" w:rsidP="005B7288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shd w:val="clear" w:color="auto" w:fill="FFFFFF"/>
        </w:rPr>
      </w:pPr>
    </w:p>
    <w:p w14:paraId="6FC94078" w14:textId="3305AE71" w:rsidR="00B56AFA" w:rsidRDefault="00B56AFA" w:rsidP="007B5110">
      <w:pPr>
        <w:spacing w:after="0" w:line="240" w:lineRule="auto"/>
        <w:ind w:firstLine="284"/>
        <w:jc w:val="both"/>
        <w:rPr>
          <w:rFonts w:ascii="Garamond" w:hAnsi="Garamond" w:cs="Times New Roman"/>
          <w:sz w:val="24"/>
          <w:szCs w:val="24"/>
          <w:shd w:val="clear" w:color="auto" w:fill="FFFFFF"/>
        </w:rPr>
      </w:pPr>
      <w:r>
        <w:rPr>
          <w:rFonts w:ascii="Garamond" w:hAnsi="Garamond" w:cs="Times New Roman"/>
          <w:sz w:val="24"/>
          <w:szCs w:val="24"/>
          <w:shd w:val="clear" w:color="auto" w:fill="FFFFFF"/>
        </w:rPr>
        <w:t xml:space="preserve">1955. január 14-én, pénteken kaptuk kézhez a felkérést, hogy Madách Imre: Az ember tragédiájának egy héttel korábbi bemutatója kapcsán az ideológiai tendenciákról és a népi demokráciára hatásáról észrevételeinket közöljük. </w:t>
      </w:r>
      <w:r w:rsidR="00281928">
        <w:rPr>
          <w:rFonts w:ascii="Garamond" w:hAnsi="Garamond"/>
          <w:sz w:val="24"/>
          <w:szCs w:val="24"/>
        </w:rPr>
        <w:t>A kötelességüket teljesítő proletárcsapat hétvégéjét rászánva gyorsan és sokoldalúan igyekezett véleményét kialakítani a jobbító szándék által vezéreltetve.</w:t>
      </w:r>
    </w:p>
    <w:p w14:paraId="11BA6BE7" w14:textId="07E0A005" w:rsidR="005B7288" w:rsidRDefault="00B56AFA" w:rsidP="007B5110">
      <w:pPr>
        <w:spacing w:after="0" w:line="240" w:lineRule="auto"/>
        <w:ind w:firstLine="284"/>
        <w:jc w:val="both"/>
        <w:rPr>
          <w:rFonts w:ascii="Garamond" w:hAnsi="Garamond" w:cs="Times New Roman"/>
          <w:sz w:val="24"/>
          <w:szCs w:val="24"/>
          <w:shd w:val="clear" w:color="auto" w:fill="FFFFFF"/>
        </w:rPr>
      </w:pPr>
      <w:r>
        <w:rPr>
          <w:rFonts w:ascii="Garamond" w:hAnsi="Garamond" w:cs="Times New Roman"/>
          <w:sz w:val="24"/>
          <w:szCs w:val="24"/>
          <w:shd w:val="clear" w:color="auto" w:fill="FFFFFF"/>
        </w:rPr>
        <w:t>A darabot Gellért Endre rendezte, két szereposztásban vitte színre a darabot. Az elsőben Ádám: Básti Lajos, Éva: Lukács Margit, Lucifer: Major Tamás, míg a másodikban Bessenyei Ferenc, Szörényi Éva és Ungvári László formálják meg ugyanazon szerepeket.</w:t>
      </w:r>
      <w:r w:rsidR="00D02931">
        <w:rPr>
          <w:rFonts w:ascii="Garamond" w:hAnsi="Garamond" w:cs="Times New Roman"/>
          <w:sz w:val="24"/>
          <w:szCs w:val="24"/>
          <w:shd w:val="clear" w:color="auto" w:fill="FFFFFF"/>
        </w:rPr>
        <w:t xml:space="preserve"> Január folyamán 15 előadást tűztek műsorra, míg színházi berkekben februárra is hasonló előadásszámot terveznek. Ezt a tendenciát nem tartjuk kívánatosnak, mivel az utóbbi időszak komoly színházfejlesztési tervei (új színházak nyíltak a fővárosban és vidéken is – dolgozó népünk kulturálódásának igényét teljesítve)</w:t>
      </w:r>
      <w:r w:rsidR="00281928">
        <w:rPr>
          <w:rFonts w:ascii="Garamond" w:hAnsi="Garamond" w:cs="Times New Roman"/>
          <w:sz w:val="24"/>
          <w:szCs w:val="24"/>
          <w:shd w:val="clear" w:color="auto" w:fill="FFFFFF"/>
        </w:rPr>
        <w:t xml:space="preserve"> ellenére</w:t>
      </w:r>
      <w:r w:rsidR="00D02931">
        <w:rPr>
          <w:rFonts w:ascii="Garamond" w:hAnsi="Garamond" w:cs="Times New Roman"/>
          <w:sz w:val="24"/>
          <w:szCs w:val="24"/>
          <w:shd w:val="clear" w:color="auto" w:fill="FFFFFF"/>
        </w:rPr>
        <w:t xml:space="preserve"> a Nemzeti Színháznak sem a műsorpolitikájával, sem a művészi munkájával, sem az ottani színházi légkörrel nem lehetünk elégedettek. Sőt a színházi kritikusok köre is (pl. Gyárfás Miklós, Kárpáti Aurél) haladó szellemű megoldásnak találta az előadást, de miként látja ezt az egyszerű vidéki munkás-parasztproletár fiatalok csoportja?</w:t>
      </w:r>
    </w:p>
    <w:p w14:paraId="1DD5139D" w14:textId="002C8872" w:rsidR="004372A9" w:rsidRDefault="004372A9" w:rsidP="007B5110">
      <w:pPr>
        <w:spacing w:after="0" w:line="240" w:lineRule="auto"/>
        <w:ind w:firstLine="284"/>
        <w:jc w:val="both"/>
        <w:rPr>
          <w:rFonts w:ascii="Garamond" w:hAnsi="Garamond" w:cs="Times New Roman"/>
          <w:sz w:val="24"/>
          <w:szCs w:val="24"/>
          <w:shd w:val="clear" w:color="auto" w:fill="FFFFFF"/>
        </w:rPr>
      </w:pPr>
      <w:r>
        <w:rPr>
          <w:rFonts w:ascii="Garamond" w:hAnsi="Garamond" w:cs="Times New Roman"/>
          <w:sz w:val="24"/>
          <w:szCs w:val="24"/>
          <w:shd w:val="clear" w:color="auto" w:fill="FFFFFF"/>
        </w:rPr>
        <w:t>Eötvös József Collegiumban nevelkedő iskolatársunkat kellett megkérni, hogy szerezzen jegyet csapatunk számára. Már január 7-e után óriási sorállás bontakozott ki a Blahán, mivel 7 év óta nem tűzte műsorára a Nemzeti Madách művét. Bár 12-től van jegyeladás, de már reggel 7-től sorba kellett állnia, hogy szerezzen 6 jegyet csapatunk és kísérőnk számára. Nem engedhető meg ilyen méltatlan csoportosulás Nagy-Budapest egyik főterén</w:t>
      </w:r>
      <w:r w:rsidR="001C1A3F">
        <w:rPr>
          <w:rFonts w:ascii="Garamond" w:hAnsi="Garamond" w:cs="Times New Roman"/>
          <w:sz w:val="24"/>
          <w:szCs w:val="24"/>
          <w:shd w:val="clear" w:color="auto" w:fill="FFFFFF"/>
        </w:rPr>
        <w:t>, hiszen ez népi demokráciánk számára veszedelmessé válhat</w:t>
      </w:r>
      <w:r w:rsidR="00281928">
        <w:rPr>
          <w:rFonts w:ascii="Garamond" w:hAnsi="Garamond" w:cs="Times New Roman"/>
          <w:sz w:val="24"/>
          <w:szCs w:val="24"/>
          <w:shd w:val="clear" w:color="auto" w:fill="FFFFFF"/>
        </w:rPr>
        <w:t>.</w:t>
      </w:r>
      <w:r w:rsidR="001C1A3F">
        <w:rPr>
          <w:rFonts w:ascii="Garamond" w:hAnsi="Garamond" w:cs="Times New Roman"/>
          <w:sz w:val="24"/>
          <w:szCs w:val="24"/>
          <w:shd w:val="clear" w:color="auto" w:fill="FFFFFF"/>
        </w:rPr>
        <w:t xml:space="preserve"> </w:t>
      </w:r>
      <w:r w:rsidR="00281928">
        <w:rPr>
          <w:rFonts w:ascii="Garamond" w:hAnsi="Garamond" w:cs="Times New Roman"/>
          <w:sz w:val="24"/>
          <w:szCs w:val="24"/>
          <w:shd w:val="clear" w:color="auto" w:fill="FFFFFF"/>
        </w:rPr>
        <w:t>H</w:t>
      </w:r>
      <w:r w:rsidR="001C1A3F">
        <w:rPr>
          <w:rFonts w:ascii="Garamond" w:hAnsi="Garamond" w:cs="Times New Roman"/>
          <w:sz w:val="24"/>
          <w:szCs w:val="24"/>
          <w:shd w:val="clear" w:color="auto" w:fill="FFFFFF"/>
        </w:rPr>
        <w:t>a az elégedetlenkedők hangot adnak véleményüknek és rendfenntartó erőknek kell megreguláznia a kultúra iránt érdeklődő sokaságot</w:t>
      </w:r>
      <w:r w:rsidR="00281928">
        <w:rPr>
          <w:rFonts w:ascii="Garamond" w:hAnsi="Garamond" w:cs="Times New Roman"/>
          <w:sz w:val="24"/>
          <w:szCs w:val="24"/>
          <w:shd w:val="clear" w:color="auto" w:fill="FFFFFF"/>
        </w:rPr>
        <w:t xml:space="preserve"> – milyen képet ad ez szocialista hazánkról?</w:t>
      </w:r>
    </w:p>
    <w:p w14:paraId="1BDE5216" w14:textId="4C2922DB" w:rsidR="004372A9" w:rsidRDefault="001C1A3F" w:rsidP="007B5110">
      <w:pPr>
        <w:spacing w:after="0" w:line="240" w:lineRule="auto"/>
        <w:ind w:firstLine="284"/>
        <w:jc w:val="both"/>
        <w:rPr>
          <w:rFonts w:ascii="Garamond" w:hAnsi="Garamond" w:cs="Times New Roman"/>
          <w:sz w:val="24"/>
          <w:szCs w:val="24"/>
          <w:shd w:val="clear" w:color="auto" w:fill="FFFFFF"/>
        </w:rPr>
      </w:pPr>
      <w:r>
        <w:rPr>
          <w:rFonts w:ascii="Garamond" w:hAnsi="Garamond" w:cs="Times New Roman"/>
          <w:sz w:val="24"/>
          <w:szCs w:val="24"/>
          <w:shd w:val="clear" w:color="auto" w:fill="FFFFFF"/>
        </w:rPr>
        <w:t>Megérkezvén a Nemzeti Színház Blaha Lujza téri épületéhez döbbenten tapasztaltuk, hogy kevés a népi demokratikus mű, főként a szovjet dráma bemutató, ami népünk fejlődését biztosítaná az igazi lenini úton, gondoskodna fiataljaink szocialista haladó szellemű neveltetéséről, tiszta erkölcsiségének kialakulásáról. Ráadásul a magyar művek is inkább a múlttal foglalkoznak, ami nem kívánatos. Sokkal fontosabb lenne a magyar jövőre iránymutatást adni Thália színpadán is, különösen a Nemzetiben. Klasszikus, a hős győzelmét hirdető optimista kicsengésű darabok kellenének a Nemzeti színpadára. Népi demokráciánkra veszélyes lehet, ha kevés öntudatos munkás-paraszt figurát formálnak meg a színészek.</w:t>
      </w:r>
      <w:r w:rsidR="00EE61BD">
        <w:rPr>
          <w:rFonts w:ascii="Garamond" w:hAnsi="Garamond" w:cs="Times New Roman"/>
          <w:sz w:val="24"/>
          <w:szCs w:val="24"/>
          <w:shd w:val="clear" w:color="auto" w:fill="FFFFFF"/>
        </w:rPr>
        <w:t xml:space="preserve"> </w:t>
      </w:r>
    </w:p>
    <w:p w14:paraId="18943CB3" w14:textId="002864E7" w:rsidR="00A41D9E" w:rsidRPr="00EE61BD" w:rsidRDefault="00EE61BD" w:rsidP="00A41D9E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Times New Roman"/>
          <w:sz w:val="24"/>
          <w:szCs w:val="24"/>
          <w:shd w:val="clear" w:color="auto" w:fill="FFFFFF"/>
        </w:rPr>
        <w:t>Megtekintvén az előadást az első szereposztásban, egyetértünk elődeinkkel, akik szerint</w:t>
      </w:r>
      <w:r w:rsidR="00A41D9E" w:rsidRPr="00A41D9E">
        <w:rPr>
          <w:rFonts w:ascii="Garamond" w:hAnsi="Garamond"/>
          <w:sz w:val="24"/>
          <w:szCs w:val="24"/>
        </w:rPr>
        <w:t xml:space="preserve"> </w:t>
      </w:r>
      <w:r w:rsidR="00A41D9E" w:rsidRPr="00EE61BD">
        <w:rPr>
          <w:rFonts w:ascii="Garamond" w:hAnsi="Garamond"/>
          <w:sz w:val="24"/>
          <w:szCs w:val="24"/>
        </w:rPr>
        <w:t xml:space="preserve">Madách Imre Az ember tragédiája című alkotása már megjelenése időpontjában is elgondolkodtató felvetéseket hozott magával. A drámát bíráló Arany János a kezdetek kezdetén óva intette a szerzőt a külföldi kapitalista szemlélet követésétől. </w:t>
      </w:r>
      <w:r w:rsidR="00281928">
        <w:rPr>
          <w:rFonts w:ascii="Garamond" w:hAnsi="Garamond"/>
          <w:sz w:val="24"/>
          <w:szCs w:val="24"/>
        </w:rPr>
        <w:t xml:space="preserve">A nagyszalontai költő helyesen látta meg a mű fő problémáját. </w:t>
      </w:r>
      <w:r w:rsidR="00A41D9E" w:rsidRPr="00EE61BD">
        <w:rPr>
          <w:rFonts w:ascii="Garamond" w:hAnsi="Garamond"/>
          <w:sz w:val="24"/>
          <w:szCs w:val="24"/>
        </w:rPr>
        <w:t xml:space="preserve">Egy fordulatot követően az 1883-as bemutató mégis sikert aratott a szereplők nagyszerűségének köszönhetően, de hiába az elkötelezett Major Tamás tehetsége, nem hagyhatjuk figyelmen kívül a koncepciózusan újra felbukkanó vezető és tömeg szerepét. </w:t>
      </w:r>
    </w:p>
    <w:p w14:paraId="09E96EFB" w14:textId="32519535" w:rsidR="00A41D9E" w:rsidRDefault="00A41D9E" w:rsidP="00A41D9E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</w:rPr>
      </w:pPr>
      <w:r w:rsidRPr="00EE61BD">
        <w:rPr>
          <w:rFonts w:ascii="Garamond" w:hAnsi="Garamond"/>
          <w:sz w:val="24"/>
          <w:szCs w:val="24"/>
        </w:rPr>
        <w:t xml:space="preserve">Ha csak a pártvezetés irányító szerepét tekintjük, </w:t>
      </w:r>
      <w:r>
        <w:rPr>
          <w:rFonts w:ascii="Garamond" w:hAnsi="Garamond"/>
          <w:sz w:val="24"/>
          <w:szCs w:val="24"/>
        </w:rPr>
        <w:t xml:space="preserve">a </w:t>
      </w:r>
      <w:r w:rsidRPr="00EE61BD">
        <w:rPr>
          <w:rFonts w:ascii="Garamond" w:hAnsi="Garamond"/>
          <w:sz w:val="24"/>
          <w:szCs w:val="24"/>
        </w:rPr>
        <w:t xml:space="preserve">Sztálin </w:t>
      </w:r>
      <w:r>
        <w:rPr>
          <w:rFonts w:ascii="Garamond" w:hAnsi="Garamond"/>
          <w:sz w:val="24"/>
          <w:szCs w:val="24"/>
        </w:rPr>
        <w:t xml:space="preserve">halálát követő tendenciák az SZKP vezetőségén belül, hatottak a magyar vezetés </w:t>
      </w:r>
      <w:r w:rsidRPr="00EE61BD">
        <w:rPr>
          <w:rFonts w:ascii="Garamond" w:hAnsi="Garamond"/>
          <w:sz w:val="24"/>
          <w:szCs w:val="24"/>
        </w:rPr>
        <w:t>meghatározó személyiség</w:t>
      </w:r>
      <w:r>
        <w:rPr>
          <w:rFonts w:ascii="Garamond" w:hAnsi="Garamond"/>
          <w:sz w:val="24"/>
          <w:szCs w:val="24"/>
        </w:rPr>
        <w:t>eire is. De vajon mennyire hallják meg a kritikát a Nemzeti Színház színészei? Miért érzik durva beavatkozásnak az alulról érkező véleményeket a belső hangulatirányítók?</w:t>
      </w:r>
      <w:r w:rsidRPr="00EE61B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A</w:t>
      </w:r>
      <w:r w:rsidRPr="00EE61BD">
        <w:rPr>
          <w:rFonts w:ascii="Garamond" w:hAnsi="Garamond"/>
          <w:sz w:val="24"/>
          <w:szCs w:val="24"/>
        </w:rPr>
        <w:t xml:space="preserve"> drámai költemény egyiptomi és athéni színének </w:t>
      </w:r>
      <w:r>
        <w:rPr>
          <w:rFonts w:ascii="Garamond" w:hAnsi="Garamond"/>
          <w:sz w:val="24"/>
          <w:szCs w:val="24"/>
        </w:rPr>
        <w:t xml:space="preserve">a tömeg </w:t>
      </w:r>
      <w:r w:rsidRPr="00EE61BD">
        <w:rPr>
          <w:rFonts w:ascii="Garamond" w:hAnsi="Garamond"/>
          <w:sz w:val="24"/>
          <w:szCs w:val="24"/>
        </w:rPr>
        <w:t>befolyásolhatóság</w:t>
      </w:r>
      <w:r>
        <w:rPr>
          <w:rFonts w:ascii="Garamond" w:hAnsi="Garamond"/>
          <w:sz w:val="24"/>
          <w:szCs w:val="24"/>
        </w:rPr>
        <w:t>á</w:t>
      </w:r>
      <w:r w:rsidRPr="00EE61BD">
        <w:rPr>
          <w:rFonts w:ascii="Garamond" w:hAnsi="Garamond"/>
          <w:sz w:val="24"/>
          <w:szCs w:val="24"/>
        </w:rPr>
        <w:t xml:space="preserve">t és </w:t>
      </w:r>
      <w:r>
        <w:rPr>
          <w:rFonts w:ascii="Garamond" w:hAnsi="Garamond"/>
          <w:sz w:val="24"/>
          <w:szCs w:val="24"/>
        </w:rPr>
        <w:t xml:space="preserve">a vezető </w:t>
      </w:r>
      <w:r w:rsidRPr="00EE61BD">
        <w:rPr>
          <w:rFonts w:ascii="Garamond" w:hAnsi="Garamond"/>
          <w:sz w:val="24"/>
          <w:szCs w:val="24"/>
        </w:rPr>
        <w:t>megbuktatás</w:t>
      </w:r>
      <w:r>
        <w:rPr>
          <w:rFonts w:ascii="Garamond" w:hAnsi="Garamond"/>
          <w:sz w:val="24"/>
          <w:szCs w:val="24"/>
        </w:rPr>
        <w:t>á</w:t>
      </w:r>
      <w:r w:rsidRPr="00EE61BD">
        <w:rPr>
          <w:rFonts w:ascii="Garamond" w:hAnsi="Garamond"/>
          <w:sz w:val="24"/>
          <w:szCs w:val="24"/>
        </w:rPr>
        <w:t>t hordozó jelenetei</w:t>
      </w:r>
      <w:r>
        <w:rPr>
          <w:rFonts w:ascii="Garamond" w:hAnsi="Garamond"/>
          <w:sz w:val="24"/>
          <w:szCs w:val="24"/>
        </w:rPr>
        <w:t>t nem tartjuk haladó szellemiségűnek, a párthoz méltónak</w:t>
      </w:r>
      <w:r w:rsidRPr="00EE61BD">
        <w:rPr>
          <w:rFonts w:ascii="Garamond" w:hAnsi="Garamond"/>
          <w:sz w:val="24"/>
          <w:szCs w:val="24"/>
        </w:rPr>
        <w:t>. A „Milljók egy miatt.” szemléletének uralkodnia kell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lastRenderedPageBreak/>
        <w:t>szocialista hazánk haladása érdekében</w:t>
      </w:r>
      <w:r w:rsidR="00122267">
        <w:rPr>
          <w:rFonts w:ascii="Garamond" w:hAnsi="Garamond"/>
          <w:sz w:val="24"/>
          <w:szCs w:val="24"/>
        </w:rPr>
        <w:t>, a szocialista embertípus</w:t>
      </w:r>
      <w:r w:rsidRPr="00EE61BD">
        <w:rPr>
          <w:rFonts w:ascii="Garamond" w:hAnsi="Garamond"/>
          <w:sz w:val="24"/>
          <w:szCs w:val="24"/>
        </w:rPr>
        <w:t xml:space="preserve"> jólét</w:t>
      </w:r>
      <w:r w:rsidR="00122267">
        <w:rPr>
          <w:rFonts w:ascii="Garamond" w:hAnsi="Garamond"/>
          <w:sz w:val="24"/>
          <w:szCs w:val="24"/>
        </w:rPr>
        <w:t>e</w:t>
      </w:r>
      <w:r w:rsidRPr="00EE61BD">
        <w:rPr>
          <w:rFonts w:ascii="Garamond" w:hAnsi="Garamond"/>
          <w:sz w:val="24"/>
          <w:szCs w:val="24"/>
        </w:rPr>
        <w:t xml:space="preserve"> és fejlődés</w:t>
      </w:r>
      <w:r w:rsidR="00122267">
        <w:rPr>
          <w:rFonts w:ascii="Garamond" w:hAnsi="Garamond"/>
          <w:sz w:val="24"/>
          <w:szCs w:val="24"/>
        </w:rPr>
        <w:t>e szem előtt tartása fontos a színházi bemutatók során, mint számunkra a hétköznapokban is.</w:t>
      </w:r>
    </w:p>
    <w:p w14:paraId="5B533F64" w14:textId="77777777" w:rsidR="00A41D9E" w:rsidRDefault="00A41D9E" w:rsidP="00122267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</w:rPr>
      </w:pPr>
      <w:r w:rsidRPr="00EE61BD">
        <w:rPr>
          <w:rFonts w:ascii="Garamond" w:hAnsi="Garamond"/>
          <w:sz w:val="24"/>
          <w:szCs w:val="24"/>
        </w:rPr>
        <w:t xml:space="preserve">A közösséget meghatározó falanszter szín érzelmeket kizáró, tervezett felépítése elleni lázadó szellemiség hátrányosan befolyásolja a dolgozó nép vezérének döntésébe vetett hitét. </w:t>
      </w:r>
    </w:p>
    <w:p w14:paraId="23B3BF9D" w14:textId="6F71ED6A" w:rsidR="00A41D9E" w:rsidRDefault="00A41D9E" w:rsidP="00122267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</w:rPr>
      </w:pPr>
      <w:r w:rsidRPr="00EE61BD">
        <w:rPr>
          <w:rFonts w:ascii="Garamond" w:hAnsi="Garamond"/>
          <w:sz w:val="24"/>
          <w:szCs w:val="24"/>
        </w:rPr>
        <w:t>A kiábrándult, destruktív ember vallomása a 14. színben negatívan hat a nézőkre; egy istent feltételez a háttérben, s embertársát sem rest megölni az élelemért</w:t>
      </w:r>
      <w:r w:rsidR="00122267">
        <w:rPr>
          <w:rFonts w:ascii="Garamond" w:hAnsi="Garamond"/>
          <w:sz w:val="24"/>
          <w:szCs w:val="24"/>
        </w:rPr>
        <w:t>,</w:t>
      </w:r>
      <w:r w:rsidRPr="00EE61BD">
        <w:rPr>
          <w:rFonts w:ascii="Garamond" w:hAnsi="Garamond"/>
          <w:sz w:val="24"/>
          <w:szCs w:val="24"/>
        </w:rPr>
        <w:t xml:space="preserve"> a </w:t>
      </w:r>
      <w:r w:rsidR="00122267">
        <w:rPr>
          <w:rFonts w:ascii="Garamond" w:hAnsi="Garamond"/>
          <w:sz w:val="24"/>
          <w:szCs w:val="24"/>
        </w:rPr>
        <w:t>fennmaradásáért küzdő eszkimó. A szocialista humánum nem mutathat fel ilyen példákat.</w:t>
      </w:r>
    </w:p>
    <w:p w14:paraId="6CFEC9AB" w14:textId="77777777" w:rsidR="00122267" w:rsidRDefault="00A41D9E" w:rsidP="00122267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</w:rPr>
      </w:pPr>
      <w:r w:rsidRPr="00EE61BD">
        <w:rPr>
          <w:rFonts w:ascii="Garamond" w:hAnsi="Garamond"/>
          <w:sz w:val="24"/>
          <w:szCs w:val="24"/>
        </w:rPr>
        <w:t xml:space="preserve">S ha mindez nem lenne elég, ott találjuk a mű folyamatába rejtve a vallás és a forradalmi lázadás gondolatát is. </w:t>
      </w:r>
      <w:proofErr w:type="spellStart"/>
      <w:r w:rsidRPr="00EE61BD">
        <w:rPr>
          <w:rFonts w:ascii="Garamond" w:hAnsi="Garamond"/>
          <w:sz w:val="24"/>
          <w:szCs w:val="24"/>
        </w:rPr>
        <w:t>Konstancinápoly</w:t>
      </w:r>
      <w:proofErr w:type="spellEnd"/>
      <w:r w:rsidRPr="00EE61BD">
        <w:rPr>
          <w:rFonts w:ascii="Garamond" w:hAnsi="Garamond"/>
          <w:sz w:val="24"/>
          <w:szCs w:val="24"/>
        </w:rPr>
        <w:t xml:space="preserve"> és Párizs helyszínein vérlázító, rendszerellenes kiszólásokat rejt a mű. Maga a paradicsomi állapotokra hivatkozás hagymázos lázálma Lucifer állandó visszahúzó értelmezésével katasztrófát rejt népünk lelki és szellemi fejlődésére. </w:t>
      </w:r>
      <w:r w:rsidR="00122267">
        <w:rPr>
          <w:rFonts w:ascii="Garamond" w:hAnsi="Garamond"/>
          <w:sz w:val="24"/>
          <w:szCs w:val="24"/>
        </w:rPr>
        <w:t>Ritka a jó kommunista és jó színész is egyszerre.</w:t>
      </w:r>
    </w:p>
    <w:p w14:paraId="37CA2B99" w14:textId="058B8602" w:rsidR="005B7288" w:rsidRDefault="00EE61BD" w:rsidP="00122267">
      <w:pPr>
        <w:spacing w:after="0" w:line="240" w:lineRule="auto"/>
        <w:ind w:firstLine="284"/>
        <w:jc w:val="both"/>
        <w:rPr>
          <w:rFonts w:ascii="Garamond" w:hAnsi="Garamond" w:cs="Times New Roman"/>
          <w:sz w:val="24"/>
          <w:szCs w:val="24"/>
          <w:shd w:val="clear" w:color="auto" w:fill="FFFFFF"/>
        </w:rPr>
      </w:pPr>
      <w:r>
        <w:rPr>
          <w:rFonts w:ascii="Garamond" w:hAnsi="Garamond" w:cs="Times New Roman"/>
          <w:sz w:val="24"/>
          <w:szCs w:val="24"/>
          <w:shd w:val="clear" w:color="auto" w:fill="FFFFFF"/>
        </w:rPr>
        <w:t xml:space="preserve">A </w:t>
      </w:r>
      <w:proofErr w:type="spellStart"/>
      <w:r>
        <w:rPr>
          <w:rFonts w:ascii="Garamond" w:hAnsi="Garamond" w:cs="Times New Roman"/>
          <w:sz w:val="24"/>
          <w:szCs w:val="24"/>
          <w:shd w:val="clear" w:color="auto" w:fill="FFFFFF"/>
        </w:rPr>
        <w:t>Sztanyiszlavszkij</w:t>
      </w:r>
      <w:proofErr w:type="spellEnd"/>
      <w:r>
        <w:rPr>
          <w:rFonts w:ascii="Garamond" w:hAnsi="Garamond" w:cs="Times New Roman"/>
          <w:sz w:val="24"/>
          <w:szCs w:val="24"/>
          <w:shd w:val="clear" w:color="auto" w:fill="FFFFFF"/>
        </w:rPr>
        <w:t>-féle jellemformálást üdvözöljük, hisz ezzel is a haladó szovjet színházművészet útját járjuk, de a színészek öncélú harsányságát, cinizmusát, belső gőgjét nem tudjuk támogatni.</w:t>
      </w:r>
    </w:p>
    <w:p w14:paraId="31D5A775" w14:textId="6977FB9D" w:rsidR="00C743A4" w:rsidRDefault="00122267" w:rsidP="00C743A4">
      <w:pPr>
        <w:spacing w:after="0" w:line="240" w:lineRule="auto"/>
        <w:ind w:firstLine="284"/>
        <w:jc w:val="both"/>
        <w:rPr>
          <w:rFonts w:ascii="Garamond" w:hAnsi="Garamond" w:cs="Times New Roman"/>
          <w:sz w:val="24"/>
          <w:szCs w:val="24"/>
          <w:shd w:val="clear" w:color="auto" w:fill="FFFFFF"/>
        </w:rPr>
      </w:pPr>
      <w:r>
        <w:rPr>
          <w:rFonts w:ascii="Garamond" w:hAnsi="Garamond" w:cs="Times New Roman"/>
          <w:sz w:val="24"/>
          <w:szCs w:val="24"/>
          <w:shd w:val="clear" w:color="auto" w:fill="FFFFFF"/>
        </w:rPr>
        <w:t>A vidéki munkás-paraszt</w:t>
      </w:r>
      <w:r w:rsidR="00DA25B9">
        <w:rPr>
          <w:rFonts w:ascii="Garamond" w:hAnsi="Garamond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Garamond" w:hAnsi="Garamond" w:cs="Times New Roman"/>
          <w:sz w:val="24"/>
          <w:szCs w:val="24"/>
          <w:shd w:val="clear" w:color="auto" w:fill="FFFFFF"/>
        </w:rPr>
        <w:t>proletár fiatalok nevében javasoljuk Nagy Imre és Rákosi Mátyás elvtársaknak tekintsék meg az előadást, majd maguk szemével győződjenek meg véleményünk, kritikánk jogosságáról. A Nemzeti Színház és művészeinek,</w:t>
      </w:r>
      <w:r w:rsidR="00281928">
        <w:rPr>
          <w:rFonts w:ascii="Garamond" w:hAnsi="Garamond" w:cs="Times New Roman"/>
          <w:sz w:val="24"/>
          <w:szCs w:val="24"/>
          <w:shd w:val="clear" w:color="auto" w:fill="FFFFFF"/>
        </w:rPr>
        <w:t xml:space="preserve"> -</w:t>
      </w:r>
      <w:r>
        <w:rPr>
          <w:rFonts w:ascii="Garamond" w:hAnsi="Garamond" w:cs="Times New Roman"/>
          <w:sz w:val="24"/>
          <w:szCs w:val="24"/>
          <w:shd w:val="clear" w:color="auto" w:fill="FFFFFF"/>
        </w:rPr>
        <w:t xml:space="preserve"> különös tekintettel </w:t>
      </w:r>
      <w:proofErr w:type="spellStart"/>
      <w:r>
        <w:rPr>
          <w:rFonts w:ascii="Garamond" w:hAnsi="Garamond" w:cs="Times New Roman"/>
          <w:sz w:val="24"/>
          <w:szCs w:val="24"/>
          <w:shd w:val="clear" w:color="auto" w:fill="FFFFFF"/>
        </w:rPr>
        <w:t>Gobbi</w:t>
      </w:r>
      <w:proofErr w:type="spellEnd"/>
      <w:r>
        <w:rPr>
          <w:rFonts w:ascii="Garamond" w:hAnsi="Garamond" w:cs="Times New Roman"/>
          <w:sz w:val="24"/>
          <w:szCs w:val="24"/>
          <w:shd w:val="clear" w:color="auto" w:fill="FFFFFF"/>
        </w:rPr>
        <w:t xml:space="preserve"> Hilda művésznő-elvtárs és Majo</w:t>
      </w:r>
      <w:r w:rsidR="00C743A4">
        <w:rPr>
          <w:rFonts w:ascii="Garamond" w:hAnsi="Garamond" w:cs="Times New Roman"/>
          <w:sz w:val="24"/>
          <w:szCs w:val="24"/>
          <w:shd w:val="clear" w:color="auto" w:fill="FFFFFF"/>
        </w:rPr>
        <w:t>r elvtárs</w:t>
      </w:r>
      <w:r w:rsidR="00281928">
        <w:rPr>
          <w:rFonts w:ascii="Garamond" w:hAnsi="Garamond" w:cs="Times New Roman"/>
          <w:sz w:val="24"/>
          <w:szCs w:val="24"/>
          <w:shd w:val="clear" w:color="auto" w:fill="FFFFFF"/>
        </w:rPr>
        <w:t xml:space="preserve"> -</w:t>
      </w:r>
      <w:r w:rsidR="00C743A4">
        <w:rPr>
          <w:rFonts w:ascii="Garamond" w:hAnsi="Garamond" w:cs="Times New Roman"/>
          <w:sz w:val="24"/>
          <w:szCs w:val="24"/>
          <w:shd w:val="clear" w:color="auto" w:fill="FFFFFF"/>
        </w:rPr>
        <w:t xml:space="preserve"> korábbi munkásságának, eredményeinek elismerése mellett javasoljuk, hogy a MDP Tudományos és Kulturális Osztálya véleményünk figyelembe vételével döntsön a darab további bemutatóiról, a művészek </w:t>
      </w:r>
      <w:r w:rsidR="00281928">
        <w:rPr>
          <w:rFonts w:ascii="Garamond" w:hAnsi="Garamond" w:cs="Times New Roman"/>
          <w:sz w:val="24"/>
          <w:szCs w:val="24"/>
          <w:shd w:val="clear" w:color="auto" w:fill="FFFFFF"/>
        </w:rPr>
        <w:t>folyamatos</w:t>
      </w:r>
      <w:r w:rsidR="00C743A4">
        <w:rPr>
          <w:rFonts w:ascii="Garamond" w:hAnsi="Garamond" w:cs="Times New Roman"/>
          <w:sz w:val="24"/>
          <w:szCs w:val="24"/>
          <w:shd w:val="clear" w:color="auto" w:fill="FFFFFF"/>
        </w:rPr>
        <w:t xml:space="preserve"> kommunista neveléséről, hazánk fiataljainak marxista-leninista szellemű fejlődéséről. </w:t>
      </w:r>
    </w:p>
    <w:p w14:paraId="461598BB" w14:textId="762C7267" w:rsidR="00C743A4" w:rsidRDefault="00C743A4" w:rsidP="00C743A4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</w:t>
      </w:r>
      <w:r w:rsidR="00EE61BD" w:rsidRPr="00EE61BD">
        <w:rPr>
          <w:rFonts w:ascii="Garamond" w:hAnsi="Garamond"/>
          <w:sz w:val="24"/>
          <w:szCs w:val="24"/>
        </w:rPr>
        <w:t xml:space="preserve">zínházlátogató, kultúrára éhes </w:t>
      </w:r>
      <w:r>
        <w:rPr>
          <w:rFonts w:ascii="Garamond" w:hAnsi="Garamond"/>
          <w:sz w:val="24"/>
          <w:szCs w:val="24"/>
        </w:rPr>
        <w:t>fővárosi és vidéki fiataljainknak</w:t>
      </w:r>
      <w:r w:rsidR="00EE61BD" w:rsidRPr="00EE61BD">
        <w:rPr>
          <w:rFonts w:ascii="Garamond" w:hAnsi="Garamond"/>
          <w:sz w:val="24"/>
          <w:szCs w:val="24"/>
        </w:rPr>
        <w:t xml:space="preserve"> olyan irodalmi értékeket kellene megismernie, mint a testvérnép drágakincse: Solohov A hazáért harcoltak felemelő, </w:t>
      </w:r>
      <w:r>
        <w:rPr>
          <w:rFonts w:ascii="Garamond" w:hAnsi="Garamond"/>
          <w:sz w:val="24"/>
          <w:szCs w:val="24"/>
        </w:rPr>
        <w:t>a szocialista hős</w:t>
      </w:r>
      <w:r w:rsidR="00EE61BD" w:rsidRPr="00EE61BD">
        <w:rPr>
          <w:rFonts w:ascii="Garamond" w:hAnsi="Garamond"/>
          <w:sz w:val="24"/>
          <w:szCs w:val="24"/>
        </w:rPr>
        <w:t>tudatot erősítő példája.</w:t>
      </w:r>
      <w:r>
        <w:rPr>
          <w:rFonts w:ascii="Garamond" w:hAnsi="Garamond"/>
          <w:sz w:val="24"/>
          <w:szCs w:val="24"/>
        </w:rPr>
        <w:t xml:space="preserve"> </w:t>
      </w:r>
    </w:p>
    <w:p w14:paraId="6C214364" w14:textId="77777777" w:rsidR="00C743A4" w:rsidRDefault="00C743A4" w:rsidP="00C743A4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SZIGORÚAN BIZALMAS!</w:t>
      </w:r>
    </w:p>
    <w:p w14:paraId="1081A5DC" w14:textId="77777777" w:rsidR="00C743A4" w:rsidRPr="005B7288" w:rsidRDefault="00C743A4" w:rsidP="00C743A4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shd w:val="clear" w:color="auto" w:fill="FFFFFF"/>
        </w:rPr>
      </w:pPr>
      <w:r>
        <w:rPr>
          <w:rFonts w:ascii="Garamond" w:hAnsi="Garamond" w:cs="Times New Roman"/>
          <w:sz w:val="24"/>
          <w:szCs w:val="24"/>
          <w:shd w:val="clear" w:color="auto" w:fill="FFFFFF"/>
        </w:rPr>
        <w:t xml:space="preserve">Készült 6 példányban (a csapat tagjai, a felkészítő tanár és a zsűri számára) </w:t>
      </w:r>
    </w:p>
    <w:p w14:paraId="2D925258" w14:textId="772639BB" w:rsidR="00EE61BD" w:rsidRDefault="00EE61BD" w:rsidP="00C743A4">
      <w:pPr>
        <w:spacing w:after="0" w:line="240" w:lineRule="auto"/>
        <w:ind w:firstLine="284"/>
        <w:jc w:val="both"/>
        <w:rPr>
          <w:rFonts w:ascii="Garamond" w:hAnsi="Garamond" w:cs="Times New Roman"/>
          <w:sz w:val="24"/>
          <w:szCs w:val="24"/>
          <w:shd w:val="clear" w:color="auto" w:fill="FFFFFF"/>
        </w:rPr>
      </w:pPr>
    </w:p>
    <w:p w14:paraId="58C4A430" w14:textId="77777777" w:rsidR="00C743A4" w:rsidRDefault="00C743A4" w:rsidP="00C743A4">
      <w:pPr>
        <w:spacing w:after="0" w:line="240" w:lineRule="auto"/>
        <w:ind w:firstLine="284"/>
        <w:jc w:val="both"/>
        <w:rPr>
          <w:rFonts w:ascii="Garamond" w:hAnsi="Garamond" w:cs="Times New Roman"/>
          <w:sz w:val="24"/>
          <w:szCs w:val="24"/>
          <w:shd w:val="clear" w:color="auto" w:fill="FFFFFF"/>
        </w:rPr>
      </w:pPr>
    </w:p>
    <w:p w14:paraId="0ADBB948" w14:textId="7CDDC065" w:rsidR="00C743A4" w:rsidRPr="00C743A4" w:rsidRDefault="00C743A4" w:rsidP="00C743A4">
      <w:pPr>
        <w:spacing w:after="0" w:line="240" w:lineRule="auto"/>
        <w:ind w:firstLine="284"/>
        <w:jc w:val="both"/>
        <w:rPr>
          <w:rFonts w:ascii="Garamond" w:hAnsi="Garamond" w:cs="Times New Roman"/>
          <w:sz w:val="24"/>
          <w:szCs w:val="24"/>
          <w:shd w:val="clear" w:color="auto" w:fill="FFFFFF"/>
        </w:rPr>
      </w:pPr>
      <w:r>
        <w:rPr>
          <w:rFonts w:ascii="Garamond" w:hAnsi="Garamond" w:cs="Times New Roman"/>
          <w:sz w:val="24"/>
          <w:szCs w:val="24"/>
          <w:shd w:val="clear" w:color="auto" w:fill="FFFFFF"/>
        </w:rPr>
        <w:t xml:space="preserve">Tapolca, 1955. </w:t>
      </w:r>
      <w:r w:rsidR="006F5538">
        <w:rPr>
          <w:rFonts w:ascii="Garamond" w:hAnsi="Garamond" w:cs="Times New Roman"/>
          <w:sz w:val="24"/>
          <w:szCs w:val="24"/>
          <w:shd w:val="clear" w:color="auto" w:fill="FFFFFF"/>
        </w:rPr>
        <w:t>január 17.</w:t>
      </w:r>
      <w:r w:rsidR="006F5538">
        <w:rPr>
          <w:rFonts w:ascii="Garamond" w:hAnsi="Garamond" w:cs="Times New Roman"/>
          <w:sz w:val="24"/>
          <w:szCs w:val="24"/>
          <w:shd w:val="clear" w:color="auto" w:fill="FFFFFF"/>
        </w:rPr>
        <w:tab/>
      </w:r>
      <w:r w:rsidR="006F5538">
        <w:rPr>
          <w:rFonts w:ascii="Garamond" w:hAnsi="Garamond" w:cs="Times New Roman"/>
          <w:sz w:val="24"/>
          <w:szCs w:val="24"/>
          <w:shd w:val="clear" w:color="auto" w:fill="FFFFFF"/>
        </w:rPr>
        <w:tab/>
      </w:r>
      <w:r w:rsidR="006F5538">
        <w:rPr>
          <w:rFonts w:ascii="Garamond" w:hAnsi="Garamond" w:cs="Times New Roman"/>
          <w:sz w:val="24"/>
          <w:szCs w:val="24"/>
          <w:shd w:val="clear" w:color="auto" w:fill="FFFFFF"/>
        </w:rPr>
        <w:tab/>
      </w:r>
      <w:r w:rsidR="006F5538">
        <w:rPr>
          <w:rFonts w:ascii="Garamond" w:hAnsi="Garamond" w:cs="Times New Roman"/>
          <w:sz w:val="24"/>
          <w:szCs w:val="24"/>
          <w:shd w:val="clear" w:color="auto" w:fill="FFFFFF"/>
        </w:rPr>
        <w:tab/>
      </w:r>
      <w:r w:rsidR="006F5538">
        <w:rPr>
          <w:rFonts w:ascii="Garamond" w:hAnsi="Garamond" w:cs="Times New Roman"/>
          <w:sz w:val="24"/>
          <w:szCs w:val="24"/>
          <w:shd w:val="clear" w:color="auto" w:fill="FFFFFF"/>
        </w:rPr>
        <w:tab/>
      </w:r>
      <w:r w:rsidR="006F5538">
        <w:rPr>
          <w:rFonts w:ascii="Garamond" w:hAnsi="Garamond" w:cs="Times New Roman"/>
          <w:sz w:val="24"/>
          <w:szCs w:val="24"/>
          <w:shd w:val="clear" w:color="auto" w:fill="FFFFFF"/>
        </w:rPr>
        <w:tab/>
      </w:r>
      <w:proofErr w:type="spellStart"/>
      <w:r w:rsidR="006F5538">
        <w:rPr>
          <w:rFonts w:ascii="Garamond" w:hAnsi="Garamond" w:cs="Times New Roman"/>
          <w:sz w:val="24"/>
          <w:szCs w:val="24"/>
          <w:shd w:val="clear" w:color="auto" w:fill="FFFFFF"/>
        </w:rPr>
        <w:t>Fourtuna</w:t>
      </w:r>
      <w:proofErr w:type="spellEnd"/>
      <w:r w:rsidR="006F5538">
        <w:rPr>
          <w:rFonts w:ascii="Garamond" w:hAnsi="Garamond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F5538">
        <w:rPr>
          <w:rFonts w:ascii="Garamond" w:hAnsi="Garamond" w:cs="Times New Roman"/>
          <w:sz w:val="24"/>
          <w:szCs w:val="24"/>
          <w:shd w:val="clear" w:color="auto" w:fill="FFFFFF"/>
        </w:rPr>
        <w:t>sk</w:t>
      </w:r>
      <w:proofErr w:type="spellEnd"/>
      <w:r w:rsidR="006F5538">
        <w:rPr>
          <w:rFonts w:ascii="Garamond" w:hAnsi="Garamond" w:cs="Times New Roman"/>
          <w:sz w:val="24"/>
          <w:szCs w:val="24"/>
          <w:shd w:val="clear" w:color="auto" w:fill="FFFFFF"/>
        </w:rPr>
        <w:t>.</w:t>
      </w:r>
    </w:p>
    <w:p w14:paraId="3FE3CDED" w14:textId="77777777" w:rsidR="00EE61BD" w:rsidRDefault="00EE61BD" w:rsidP="005B7288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shd w:val="clear" w:color="auto" w:fill="FFFFFF"/>
        </w:rPr>
      </w:pPr>
    </w:p>
    <w:p w14:paraId="215FD331" w14:textId="77777777" w:rsidR="00EE61BD" w:rsidRDefault="00EE61BD" w:rsidP="005B7288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shd w:val="clear" w:color="auto" w:fill="FFFFFF"/>
        </w:rPr>
      </w:pPr>
    </w:p>
    <w:p w14:paraId="7435CD53" w14:textId="77777777" w:rsidR="00EE61BD" w:rsidRDefault="00EE61BD" w:rsidP="005B7288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shd w:val="clear" w:color="auto" w:fill="FFFFFF"/>
        </w:rPr>
      </w:pPr>
    </w:p>
    <w:p w14:paraId="4F12D0C7" w14:textId="77777777" w:rsidR="00EE61BD" w:rsidRDefault="00EE61BD" w:rsidP="005B7288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shd w:val="clear" w:color="auto" w:fill="FFFFFF"/>
        </w:rPr>
      </w:pPr>
    </w:p>
    <w:p w14:paraId="40A6111E" w14:textId="77777777" w:rsidR="00074501" w:rsidRDefault="00074501" w:rsidP="005B7288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shd w:val="clear" w:color="auto" w:fill="FFFFFF"/>
        </w:rPr>
      </w:pPr>
    </w:p>
    <w:p w14:paraId="3DEB89DC" w14:textId="63B1EFE2" w:rsidR="00074501" w:rsidRDefault="00074501" w:rsidP="005B7288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shd w:val="clear" w:color="auto" w:fill="FFFFFF"/>
        </w:rPr>
      </w:pPr>
      <w:r>
        <w:rPr>
          <w:rFonts w:ascii="Garamond" w:hAnsi="Garamond" w:cs="Times New Roman"/>
          <w:sz w:val="24"/>
          <w:szCs w:val="24"/>
          <w:shd w:val="clear" w:color="auto" w:fill="FFFFFF"/>
        </w:rPr>
        <w:t xml:space="preserve">Felhasznált irodalom: Szőnyei Tamás: Titkos írás 1. </w:t>
      </w:r>
      <w:proofErr w:type="spellStart"/>
      <w:r>
        <w:rPr>
          <w:rFonts w:ascii="Garamond" w:hAnsi="Garamond" w:cs="Times New Roman"/>
          <w:sz w:val="24"/>
          <w:szCs w:val="24"/>
          <w:shd w:val="clear" w:color="auto" w:fill="FFFFFF"/>
        </w:rPr>
        <w:t>Noran</w:t>
      </w:r>
      <w:proofErr w:type="spellEnd"/>
      <w:r>
        <w:rPr>
          <w:rFonts w:ascii="Garamond" w:hAnsi="Garamond" w:cs="Times New Roman"/>
          <w:sz w:val="24"/>
          <w:szCs w:val="24"/>
          <w:shd w:val="clear" w:color="auto" w:fill="FFFFFF"/>
        </w:rPr>
        <w:t xml:space="preserve"> Könyvesház, Bp., 2012., </w:t>
      </w:r>
      <w:r w:rsidR="0019180E">
        <w:rPr>
          <w:rFonts w:ascii="Garamond" w:hAnsi="Garamond" w:cs="Times New Roman"/>
          <w:sz w:val="24"/>
          <w:szCs w:val="24"/>
          <w:shd w:val="clear" w:color="auto" w:fill="FFFFFF"/>
        </w:rPr>
        <w:t>44-54. o.</w:t>
      </w:r>
    </w:p>
    <w:p w14:paraId="6480CC86" w14:textId="77777777" w:rsidR="00DC6D49" w:rsidRPr="005B7288" w:rsidRDefault="00956A3E" w:rsidP="00DC6D49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shd w:val="clear" w:color="auto" w:fill="FFFFFF"/>
        </w:rPr>
      </w:pPr>
      <w:hyperlink r:id="rId4" w:history="1">
        <w:r w:rsidR="00DC6D49" w:rsidRPr="00801A3B">
          <w:rPr>
            <w:rStyle w:val="Hiperhivatkozs"/>
            <w:rFonts w:ascii="Garamond" w:hAnsi="Garamond" w:cs="Times New Roman"/>
            <w:sz w:val="24"/>
            <w:szCs w:val="24"/>
            <w:shd w:val="clear" w:color="auto" w:fill="FFFFFF"/>
          </w:rPr>
          <w:t>http://epa.oszk.hu/00000/00016/00018/960803.htm</w:t>
        </w:r>
      </w:hyperlink>
      <w:r w:rsidR="00DC6D49">
        <w:rPr>
          <w:rFonts w:ascii="Garamond" w:hAnsi="Garamond" w:cs="Times New Roman"/>
          <w:sz w:val="24"/>
          <w:szCs w:val="24"/>
          <w:shd w:val="clear" w:color="auto" w:fill="FFFFFF"/>
        </w:rPr>
        <w:t xml:space="preserve"> Utolsó letöltés: 2018. április 1.</w:t>
      </w:r>
    </w:p>
    <w:p w14:paraId="51984094" w14:textId="77777777" w:rsidR="00DC6D49" w:rsidRPr="005B7288" w:rsidRDefault="00956A3E" w:rsidP="00DC6D49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shd w:val="clear" w:color="auto" w:fill="FFFFFF"/>
        </w:rPr>
      </w:pPr>
      <w:hyperlink r:id="rId5" w:history="1">
        <w:r w:rsidR="00DC6D49" w:rsidRPr="00801A3B">
          <w:rPr>
            <w:rStyle w:val="Hiperhivatkozs"/>
            <w:rFonts w:ascii="Garamond" w:hAnsi="Garamond" w:cs="Times New Roman"/>
            <w:sz w:val="24"/>
            <w:szCs w:val="24"/>
            <w:shd w:val="clear" w:color="auto" w:fill="FFFFFF"/>
          </w:rPr>
          <w:t>http://szinhaz.net/2009/11/23/imre-zoltan-a-szabadsag-felelossege/</w:t>
        </w:r>
      </w:hyperlink>
      <w:r w:rsidR="00DC6D49">
        <w:rPr>
          <w:rFonts w:ascii="Garamond" w:hAnsi="Garamond" w:cs="Times New Roman"/>
          <w:sz w:val="24"/>
          <w:szCs w:val="24"/>
          <w:shd w:val="clear" w:color="auto" w:fill="FFFFFF"/>
        </w:rPr>
        <w:t xml:space="preserve"> Utolsó letöltés: 2018. április 1.</w:t>
      </w:r>
    </w:p>
    <w:p w14:paraId="313AE036" w14:textId="6FB3F0DD" w:rsidR="00D03B76" w:rsidRPr="005B7288" w:rsidRDefault="00956A3E" w:rsidP="00D03B76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shd w:val="clear" w:color="auto" w:fill="FFFFFF"/>
        </w:rPr>
      </w:pPr>
      <w:hyperlink r:id="rId6" w:history="1">
        <w:r w:rsidR="00D03B76" w:rsidRPr="00801A3B">
          <w:rPr>
            <w:rStyle w:val="Hiperhivatkozs"/>
            <w:rFonts w:ascii="Garamond" w:hAnsi="Garamond" w:cs="Times New Roman"/>
            <w:sz w:val="24"/>
            <w:szCs w:val="24"/>
            <w:shd w:val="clear" w:color="auto" w:fill="FFFFFF"/>
          </w:rPr>
          <w:t xml:space="preserve">http://szfe.hu/wp-content/uploads/2016/09/csikos_sandor_dolgozat.pdf </w:t>
        </w:r>
        <w:r w:rsidR="00D03B76" w:rsidRPr="00B56AFA">
          <w:rPr>
            <w:rStyle w:val="Hiperhivatkozs"/>
            <w:rFonts w:ascii="Garamond" w:hAnsi="Garamond" w:cs="Times New Roman"/>
            <w:color w:val="auto"/>
            <w:sz w:val="24"/>
            <w:szCs w:val="24"/>
            <w:u w:val="none"/>
            <w:shd w:val="clear" w:color="auto" w:fill="FFFFFF"/>
          </w:rPr>
          <w:t>120-130</w:t>
        </w:r>
      </w:hyperlink>
      <w:r w:rsidR="00D03B76">
        <w:rPr>
          <w:rFonts w:ascii="Garamond" w:hAnsi="Garamond" w:cs="Times New Roman"/>
          <w:sz w:val="24"/>
          <w:szCs w:val="24"/>
          <w:shd w:val="clear" w:color="auto" w:fill="FFFFFF"/>
        </w:rPr>
        <w:t>. o. Utolsó letöltés: 2018. április 1.</w:t>
      </w:r>
    </w:p>
    <w:p w14:paraId="69B30485" w14:textId="239F4435" w:rsidR="00DC6D49" w:rsidRDefault="00DC6D49" w:rsidP="005B7288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shd w:val="clear" w:color="auto" w:fill="FFFFFF"/>
        </w:rPr>
      </w:pPr>
    </w:p>
    <w:p w14:paraId="0B695A18" w14:textId="15020F53" w:rsidR="0019180E" w:rsidRDefault="00956A3E" w:rsidP="005B7288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shd w:val="clear" w:color="auto" w:fill="FFFFFF"/>
        </w:rPr>
      </w:pPr>
      <w:hyperlink r:id="rId7" w:history="1">
        <w:r w:rsidR="0019180E" w:rsidRPr="00801A3B">
          <w:rPr>
            <w:rStyle w:val="Hiperhivatkozs"/>
            <w:rFonts w:ascii="Garamond" w:hAnsi="Garamond" w:cs="Times New Roman"/>
            <w:sz w:val="24"/>
            <w:szCs w:val="24"/>
            <w:shd w:val="clear" w:color="auto" w:fill="FFFFFF"/>
          </w:rPr>
          <w:t>http://forum.index.hu/Article/showArticle?na_start=388&amp;na_step=30&amp;t=9120405&amp;na_order</w:t>
        </w:r>
      </w:hyperlink>
      <w:r w:rsidR="0019180E" w:rsidRPr="0019180E">
        <w:rPr>
          <w:rFonts w:ascii="Garamond" w:hAnsi="Garamond" w:cs="Times New Roman"/>
          <w:sz w:val="24"/>
          <w:szCs w:val="24"/>
          <w:shd w:val="clear" w:color="auto" w:fill="FFFFFF"/>
        </w:rPr>
        <w:t>=</w:t>
      </w:r>
    </w:p>
    <w:p w14:paraId="3F2A440A" w14:textId="0B129296" w:rsidR="0019180E" w:rsidRPr="005B7288" w:rsidRDefault="0019180E" w:rsidP="005B7288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shd w:val="clear" w:color="auto" w:fill="FFFFFF"/>
        </w:rPr>
      </w:pPr>
      <w:r>
        <w:rPr>
          <w:rFonts w:ascii="Garamond" w:hAnsi="Garamond" w:cs="Times New Roman"/>
          <w:sz w:val="24"/>
          <w:szCs w:val="24"/>
          <w:shd w:val="clear" w:color="auto" w:fill="FFFFFF"/>
        </w:rPr>
        <w:t>Utolsó letöltés: 2018. április 1.</w:t>
      </w:r>
    </w:p>
    <w:p w14:paraId="5898D84C" w14:textId="75F642F4" w:rsidR="009E7ECA" w:rsidRPr="005C1C78" w:rsidRDefault="009E7ECA" w:rsidP="00DA25B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E7ECA" w:rsidRPr="005C1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957"/>
    <w:rsid w:val="00074501"/>
    <w:rsid w:val="00122267"/>
    <w:rsid w:val="0019180E"/>
    <w:rsid w:val="001C1A3F"/>
    <w:rsid w:val="002806A3"/>
    <w:rsid w:val="00281928"/>
    <w:rsid w:val="002F5D90"/>
    <w:rsid w:val="003C2324"/>
    <w:rsid w:val="004372A9"/>
    <w:rsid w:val="004D7942"/>
    <w:rsid w:val="00514791"/>
    <w:rsid w:val="00554660"/>
    <w:rsid w:val="00592044"/>
    <w:rsid w:val="005B7288"/>
    <w:rsid w:val="005C1C78"/>
    <w:rsid w:val="005E7957"/>
    <w:rsid w:val="005F1D34"/>
    <w:rsid w:val="006255AD"/>
    <w:rsid w:val="006968F4"/>
    <w:rsid w:val="006F5538"/>
    <w:rsid w:val="007B5110"/>
    <w:rsid w:val="008A6CD3"/>
    <w:rsid w:val="00956A3E"/>
    <w:rsid w:val="009E7ECA"/>
    <w:rsid w:val="00A41D9E"/>
    <w:rsid w:val="00B56AFA"/>
    <w:rsid w:val="00B82C4F"/>
    <w:rsid w:val="00C743A4"/>
    <w:rsid w:val="00CD410B"/>
    <w:rsid w:val="00D02931"/>
    <w:rsid w:val="00D03B76"/>
    <w:rsid w:val="00DA25B9"/>
    <w:rsid w:val="00DC6D49"/>
    <w:rsid w:val="00EB5FCB"/>
    <w:rsid w:val="00EE61BD"/>
    <w:rsid w:val="00F32F6E"/>
    <w:rsid w:val="00F9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7948D"/>
  <w15:docId w15:val="{DD1A371D-4865-457B-8171-4E9F6A794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147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3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orum.index.hu/Article/showArticle?na_start=388&amp;na_step=30&amp;t=9120405&amp;na_ord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zfe.hu/wp-content/uploads/2016/09/csikos_sandor_dolgozat.pdf%20120-130" TargetMode="External"/><Relationship Id="rId5" Type="http://schemas.openxmlformats.org/officeDocument/2006/relationships/hyperlink" Target="http://szinhaz.net/2009/11/23/imre-zoltan-a-szabadsag-felelossege/" TargetMode="External"/><Relationship Id="rId4" Type="http://schemas.openxmlformats.org/officeDocument/2006/relationships/hyperlink" Target="http://epa.oszk.hu/00000/00016/00018/960803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896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Vitus Katalin</dc:creator>
  <cp:lastModifiedBy>Mészáros Zsuzsanna</cp:lastModifiedBy>
  <cp:revision>2</cp:revision>
  <dcterms:created xsi:type="dcterms:W3CDTF">2018-04-02T18:24:00Z</dcterms:created>
  <dcterms:modified xsi:type="dcterms:W3CDTF">2018-04-02T18:24:00Z</dcterms:modified>
</cp:coreProperties>
</file>